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муниципального </w:t>
      </w:r>
      <w:proofErr w:type="gramStart"/>
      <w:r w:rsidRPr="004A5299">
        <w:rPr>
          <w:b/>
          <w:bCs/>
          <w:lang w:val="ru-RU" w:bidi="ar-SA"/>
        </w:rPr>
        <w:t>образования</w:t>
      </w:r>
      <w:r w:rsidRPr="004A5299">
        <w:rPr>
          <w:b/>
          <w:bCs/>
          <w:sz w:val="18"/>
          <w:szCs w:val="18"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Таицкое</w:t>
      </w:r>
      <w:proofErr w:type="spellEnd"/>
      <w:proofErr w:type="gramEnd"/>
      <w:r>
        <w:rPr>
          <w:b/>
          <w:bCs/>
          <w:lang w:val="ru-RU" w:bidi="ar-SA"/>
        </w:rPr>
        <w:t xml:space="preserve"> городское 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Ленинградской области»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  <w:r>
        <w:rPr>
          <w:b/>
          <w:bCs/>
          <w:sz w:val="22"/>
          <w:szCs w:val="22"/>
          <w:lang w:val="ru-RU" w:bidi="ar-SA"/>
        </w:rPr>
        <w:t xml:space="preserve">          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bCs/>
          <w:sz w:val="22"/>
          <w:szCs w:val="22"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>
        <w:rPr>
          <w:b/>
          <w:lang w:val="ru-RU" w:bidi="ar-SA"/>
        </w:rPr>
        <w:t>Таицкого</w:t>
      </w:r>
      <w:proofErr w:type="spellEnd"/>
      <w:r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  </w:t>
      </w:r>
      <w:proofErr w:type="spellStart"/>
      <w:r w:rsidRPr="004A5299">
        <w:rPr>
          <w:b/>
          <w:lang w:val="ru-RU" w:bidi="ar-SA"/>
        </w:rPr>
        <w:t>пятимандатного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proofErr w:type="gramStart"/>
      <w:r>
        <w:rPr>
          <w:b/>
          <w:lang w:val="ru-RU" w:bidi="ar-SA"/>
        </w:rPr>
        <w:t xml:space="preserve">26 </w:t>
      </w:r>
      <w:r w:rsidRPr="004A5299">
        <w:rPr>
          <w:b/>
          <w:lang w:val="ru-RU" w:bidi="ar-SA"/>
        </w:rPr>
        <w:t>)</w:t>
      </w:r>
      <w:proofErr w:type="gramEnd"/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B070FD" w:rsidP="00990EBA">
      <w:pPr>
        <w:pStyle w:val="Textbody"/>
        <w:rPr>
          <w:lang w:val="ru-RU"/>
        </w:rPr>
      </w:pPr>
      <w:r>
        <w:rPr>
          <w:lang w:val="ru-RU"/>
        </w:rPr>
        <w:t xml:space="preserve">      </w:t>
      </w:r>
      <w:bookmarkStart w:id="0" w:name="_GoBack"/>
      <w:bookmarkEnd w:id="0"/>
      <w:r w:rsidR="00990EBA" w:rsidRPr="004A5299">
        <w:rPr>
          <w:lang w:val="ru-RU"/>
        </w:rPr>
        <w:t>«</w:t>
      </w:r>
      <w:proofErr w:type="gramStart"/>
      <w:r w:rsidR="00990EBA">
        <w:rPr>
          <w:lang w:val="ru-RU"/>
        </w:rPr>
        <w:t>22</w:t>
      </w:r>
      <w:r w:rsidR="00990EBA" w:rsidRPr="004A5299">
        <w:rPr>
          <w:lang w:val="ru-RU"/>
        </w:rPr>
        <w:t xml:space="preserve">»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</w:t>
      </w:r>
      <w:r w:rsidR="00990EBA" w:rsidRPr="004A5299">
        <w:rPr>
          <w:lang w:val="ru-RU"/>
        </w:rPr>
        <w:t>июля 2019 года </w:t>
      </w:r>
      <w:r>
        <w:rPr>
          <w:lang w:val="ru-RU"/>
        </w:rPr>
        <w:t xml:space="preserve">                                                                                             </w:t>
      </w:r>
      <w:r w:rsidR="00990EBA" w:rsidRPr="004A5299">
        <w:rPr>
          <w:lang w:val="ru-RU"/>
        </w:rPr>
        <w:t xml:space="preserve"> № </w:t>
      </w:r>
      <w:r w:rsidR="00616A62">
        <w:rPr>
          <w:lang w:val="ru-RU"/>
        </w:rPr>
        <w:t>20/324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/>
          <w:bCs/>
          <w:lang w:val="ru-RU" w:bidi="ar-SA"/>
        </w:rPr>
        <w:t>Таицкое</w:t>
      </w:r>
      <w:proofErr w:type="spellEnd"/>
      <w:r>
        <w:rPr>
          <w:b/>
          <w:bCs/>
          <w:lang w:val="ru-RU" w:bidi="ar-SA"/>
        </w:rPr>
        <w:t xml:space="preserve"> городское  </w:t>
      </w:r>
      <w:r w:rsidRPr="004A5299">
        <w:rPr>
          <w:b/>
          <w:bCs/>
          <w:lang w:val="ru-RU" w:bidi="ar-SA"/>
        </w:rPr>
        <w:t xml:space="preserve"> 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>
        <w:rPr>
          <w:b/>
          <w:bCs/>
          <w:lang w:val="ru-RU" w:bidi="ar-SA"/>
        </w:rPr>
        <w:t>Таицкому</w:t>
      </w:r>
      <w:proofErr w:type="spellEnd"/>
      <w:r>
        <w:rPr>
          <w:b/>
          <w:bCs/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 xml:space="preserve">  </w:t>
      </w:r>
      <w:proofErr w:type="spellStart"/>
      <w:proofErr w:type="gramStart"/>
      <w:r w:rsidRPr="004A5299">
        <w:rPr>
          <w:b/>
          <w:bCs/>
          <w:lang w:val="ru-RU" w:bidi="ar-SA"/>
        </w:rPr>
        <w:t>пятимандатному</w:t>
      </w:r>
      <w:proofErr w:type="spellEnd"/>
      <w:r w:rsidRPr="004A5299">
        <w:rPr>
          <w:lang w:val="ru-RU"/>
        </w:rPr>
        <w:t xml:space="preserve">  </w:t>
      </w:r>
      <w:r w:rsidRPr="004A5299">
        <w:rPr>
          <w:b/>
          <w:bCs/>
          <w:lang w:val="ru-RU" w:bidi="ar-SA"/>
        </w:rPr>
        <w:t>избирательному</w:t>
      </w:r>
      <w:proofErr w:type="gramEnd"/>
      <w:r w:rsidRPr="004A5299">
        <w:rPr>
          <w:b/>
          <w:bCs/>
          <w:lang w:val="ru-RU" w:bidi="ar-SA"/>
        </w:rPr>
        <w:t xml:space="preserve"> округу № </w:t>
      </w:r>
      <w:r>
        <w:rPr>
          <w:b/>
          <w:bCs/>
          <w:lang w:val="ru-RU" w:bidi="ar-SA"/>
        </w:rPr>
        <w:t xml:space="preserve">26 </w:t>
      </w:r>
      <w:r w:rsidRPr="004A5299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Авдеева Максима Павловича  </w:t>
      </w:r>
      <w:r w:rsidRPr="004A5299"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>
        <w:rPr>
          <w:lang w:val="ru-RU" w:bidi="ar-SA"/>
        </w:rPr>
        <w:t>Таицкое</w:t>
      </w:r>
      <w:proofErr w:type="spellEnd"/>
      <w:r>
        <w:rPr>
          <w:lang w:val="ru-RU" w:bidi="ar-SA"/>
        </w:rPr>
        <w:t xml:space="preserve"> городское  </w:t>
      </w:r>
      <w:r w:rsidRPr="004A5299">
        <w:rPr>
          <w:lang w:val="ru-RU" w:bidi="ar-SA"/>
        </w:rPr>
        <w:t xml:space="preserve">поселение  </w:t>
      </w:r>
      <w:r w:rsidRPr="004A5299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4A5299">
        <w:rPr>
          <w:lang w:val="ru-RU" w:bidi="ar-SA"/>
        </w:rPr>
        <w:t xml:space="preserve"> по </w:t>
      </w:r>
      <w:proofErr w:type="spellStart"/>
      <w:r>
        <w:rPr>
          <w:lang w:val="ru-RU" w:bidi="ar-SA"/>
        </w:rPr>
        <w:t>Таицкому</w:t>
      </w:r>
      <w:proofErr w:type="spellEnd"/>
      <w:r w:rsidRPr="004A5299">
        <w:rPr>
          <w:lang w:val="ru-RU" w:bidi="ar-SA"/>
        </w:rPr>
        <w:t xml:space="preserve">  </w:t>
      </w:r>
      <w:proofErr w:type="spellStart"/>
      <w:r w:rsidRPr="004A5299">
        <w:rPr>
          <w:lang w:val="ru-RU" w:bidi="ar-SA"/>
        </w:rPr>
        <w:t>пятимандатному</w:t>
      </w:r>
      <w:proofErr w:type="spellEnd"/>
      <w:r w:rsidRPr="004A5299">
        <w:rPr>
          <w:lang w:val="ru-RU" w:bidi="ar-SA"/>
        </w:rPr>
        <w:t xml:space="preserve"> избирательному округу №</w:t>
      </w:r>
      <w:r>
        <w:rPr>
          <w:lang w:val="ru-RU" w:bidi="ar-SA"/>
        </w:rPr>
        <w:t xml:space="preserve"> 26</w:t>
      </w:r>
      <w:r w:rsidRPr="004A5299">
        <w:rPr>
          <w:lang w:val="ru-RU" w:bidi="ar-SA"/>
        </w:rPr>
        <w:t xml:space="preserve">  </w:t>
      </w:r>
      <w:r>
        <w:rPr>
          <w:bCs/>
          <w:lang w:val="ru-RU" w:bidi="ar-SA"/>
        </w:rPr>
        <w:t xml:space="preserve">Авдеева Максима Павловича  </w:t>
      </w:r>
      <w:r w:rsidRPr="004A5299">
        <w:rPr>
          <w:bCs/>
          <w:lang w:val="ru-RU" w:bidi="ar-SA"/>
        </w:rPr>
        <w:t xml:space="preserve"> , </w:t>
      </w:r>
      <w:r w:rsidRPr="004A5299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proofErr w:type="spellStart"/>
      <w:r w:rsidR="00425965">
        <w:rPr>
          <w:lang w:val="ru-RU" w:bidi="ar-SA"/>
        </w:rPr>
        <w:t>Таицкого</w:t>
      </w:r>
      <w:proofErr w:type="spellEnd"/>
      <w:r w:rsidR="00425965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proofErr w:type="spellStart"/>
      <w:r w:rsidRPr="004A5299">
        <w:rPr>
          <w:lang w:val="ru-RU" w:bidi="ar-SA"/>
        </w:rPr>
        <w:t>пятимандатного</w:t>
      </w:r>
      <w:proofErr w:type="spellEnd"/>
      <w:r w:rsidRPr="004A5299">
        <w:rPr>
          <w:lang w:val="ru-RU" w:bidi="ar-SA"/>
        </w:rPr>
        <w:t xml:space="preserve">   округа № </w:t>
      </w:r>
      <w:r w:rsidR="00425965">
        <w:rPr>
          <w:lang w:val="ru-RU" w:bidi="ar-SA"/>
        </w:rPr>
        <w:t>26</w:t>
      </w:r>
      <w:r w:rsidRPr="004A5299">
        <w:rPr>
          <w:lang w:val="ru-RU" w:bidi="ar-SA"/>
        </w:rPr>
        <w:t xml:space="preserve"> установила следующее</w:t>
      </w:r>
      <w:r w:rsidRPr="004A5299">
        <w:rPr>
          <w:sz w:val="28"/>
          <w:szCs w:val="28"/>
          <w:lang w:val="ru-RU" w:bidi="ar-SA"/>
        </w:rPr>
        <w:t>:</w:t>
      </w: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 w:rsidRPr="004A5299">
        <w:rPr>
          <w:lang w:val="ru-RU" w:bidi="ar-SA"/>
        </w:rPr>
        <w:t xml:space="preserve">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8"/>
          <w:szCs w:val="28"/>
          <w:lang w:val="ru-RU" w:bidi="ar-SA"/>
        </w:rPr>
        <w:t>к</w:t>
      </w:r>
      <w:r w:rsidRPr="004A5299">
        <w:rPr>
          <w:lang w:val="ru-RU" w:bidi="ar-SA"/>
        </w:rPr>
        <w:t xml:space="preserve">андидатом     </w:t>
      </w:r>
      <w:r w:rsidR="00425965">
        <w:rPr>
          <w:lang w:val="ru-RU" w:bidi="ar-SA"/>
        </w:rPr>
        <w:t xml:space="preserve">Авдеевым Максимом Павловичем </w:t>
      </w:r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 н</w:t>
      </w:r>
      <w:r w:rsidR="00425965">
        <w:rPr>
          <w:lang w:val="ru-RU" w:bidi="ar-SA"/>
        </w:rPr>
        <w:t xml:space="preserve">а </w:t>
      </w:r>
      <w:proofErr w:type="gramStart"/>
      <w:r w:rsidR="00425965">
        <w:rPr>
          <w:lang w:val="ru-RU" w:bidi="ar-SA"/>
        </w:rPr>
        <w:t>проверку  было</w:t>
      </w:r>
      <w:proofErr w:type="gramEnd"/>
      <w:r w:rsidR="00425965">
        <w:rPr>
          <w:lang w:val="ru-RU" w:bidi="ar-SA"/>
        </w:rPr>
        <w:t xml:space="preserve"> представлено 12</w:t>
      </w:r>
      <w:r w:rsidRPr="004A5299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Pr="004A5299">
        <w:rPr>
          <w:color w:val="000000"/>
          <w:lang w:val="ru-RU" w:bidi="ar-SA"/>
        </w:rPr>
        <w:t>частью 5 статьи 23</w:t>
      </w:r>
      <w:r w:rsidRPr="004A5299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>
        <w:rPr>
          <w:lang w:val="ru-RU" w:bidi="ar-SA"/>
        </w:rPr>
        <w:t>верены 12</w:t>
      </w:r>
      <w:r w:rsidRPr="004A5299">
        <w:rPr>
          <w:lang w:val="ru-RU" w:bidi="ar-SA"/>
        </w:rPr>
        <w:t xml:space="preserve"> подписей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lang w:val="ru-RU" w:bidi="ar-SA"/>
        </w:rPr>
      </w:pPr>
      <w:r w:rsidRPr="004A5299">
        <w:rPr>
          <w:lang w:val="ru-RU" w:bidi="ar-SA"/>
        </w:rPr>
        <w:t>По результатам проверки были признаны:</w:t>
      </w:r>
    </w:p>
    <w:p w:rsidR="00990EBA" w:rsidRPr="004A5299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4A5299">
        <w:rPr>
          <w:lang w:val="ru-RU" w:bidi="ar-SA"/>
        </w:rPr>
        <w:t>недостовер</w:t>
      </w:r>
      <w:r w:rsidR="00425965">
        <w:rPr>
          <w:lang w:val="ru-RU" w:bidi="ar-SA"/>
        </w:rPr>
        <w:t xml:space="preserve">ными и (или) недействительными </w:t>
      </w:r>
      <w:proofErr w:type="gramStart"/>
      <w:r w:rsidR="00425965">
        <w:rPr>
          <w:lang w:val="ru-RU" w:bidi="ar-SA"/>
        </w:rPr>
        <w:t>0</w:t>
      </w:r>
      <w:r w:rsidRPr="004A5299">
        <w:rPr>
          <w:lang w:val="ru-RU" w:bidi="ar-SA"/>
        </w:rPr>
        <w:t xml:space="preserve">  подписей</w:t>
      </w:r>
      <w:proofErr w:type="gramEnd"/>
      <w:r w:rsidRPr="004A5299">
        <w:rPr>
          <w:lang w:val="ru-RU" w:bidi="ar-SA"/>
        </w:rPr>
        <w:t>, или 0% подписей.</w:t>
      </w:r>
    </w:p>
    <w:p w:rsidR="00990EBA" w:rsidRPr="004A5299" w:rsidRDefault="00425965" w:rsidP="00990EBA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12</w:t>
      </w:r>
      <w:r w:rsidR="00990EBA" w:rsidRPr="004A5299">
        <w:rPr>
          <w:lang w:val="ru-RU" w:bidi="ar-SA"/>
        </w:rPr>
        <w:t xml:space="preserve"> подписей.</w:t>
      </w:r>
    </w:p>
    <w:p w:rsidR="00990EBA" w:rsidRPr="004A5299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 w:firstLine="709"/>
        <w:jc w:val="both"/>
        <w:rPr>
          <w:lang w:val="ru-RU"/>
        </w:rPr>
      </w:pPr>
      <w:r w:rsidRPr="004A5299">
        <w:rPr>
          <w:lang w:val="ru-RU" w:bidi="ar-SA"/>
        </w:rPr>
        <w:t xml:space="preserve">В соответствии с </w:t>
      </w:r>
      <w:r w:rsidRPr="004A5299">
        <w:rPr>
          <w:color w:val="000000"/>
          <w:lang w:val="ru-RU" w:bidi="ar-SA"/>
        </w:rPr>
        <w:t xml:space="preserve">частями 1, 3, 4, 6 статьи 24 областного закона </w:t>
      </w:r>
      <w:r w:rsidRPr="004A5299">
        <w:rPr>
          <w:lang w:val="ru-RU" w:bidi="ar-SA"/>
        </w:rPr>
        <w:t>от 15 марта 2012 года     № 20-оз «О муниципальных выборах в Ленинградской области»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4A5299">
        <w:rPr>
          <w:lang w:val="ru-RU" w:bidi="ar-SA"/>
        </w:rPr>
        <w:t>комиссия  Гатчинского</w:t>
      </w:r>
      <w:proofErr w:type="gramEnd"/>
      <w:r w:rsidRPr="004A5299">
        <w:rPr>
          <w:lang w:val="ru-RU" w:bidi="ar-SA"/>
        </w:rPr>
        <w:t xml:space="preserve"> муниципального района, с 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proofErr w:type="spellStart"/>
      <w:r w:rsidR="00425965">
        <w:rPr>
          <w:lang w:val="ru-RU" w:bidi="ar-SA"/>
        </w:rPr>
        <w:t>Таицкого</w:t>
      </w:r>
      <w:proofErr w:type="spellEnd"/>
      <w:r w:rsidR="00425965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 </w:t>
      </w:r>
      <w:proofErr w:type="spellStart"/>
      <w:r w:rsidRPr="004A5299">
        <w:rPr>
          <w:lang w:val="ru-RU" w:bidi="ar-SA"/>
        </w:rPr>
        <w:t>пятимандатного</w:t>
      </w:r>
      <w:proofErr w:type="spellEnd"/>
      <w:r w:rsidRPr="004A5299">
        <w:rPr>
          <w:lang w:val="ru-RU" w:bidi="ar-SA"/>
        </w:rPr>
        <w:t xml:space="preserve"> </w:t>
      </w:r>
      <w:r w:rsidRPr="004A5299">
        <w:rPr>
          <w:i/>
          <w:iCs/>
          <w:sz w:val="16"/>
          <w:szCs w:val="16"/>
          <w:lang w:val="ru-RU" w:bidi="ar-SA"/>
        </w:rPr>
        <w:t xml:space="preserve">   </w:t>
      </w:r>
      <w:r w:rsidRPr="004A5299">
        <w:rPr>
          <w:lang w:val="ru-RU" w:bidi="ar-SA"/>
        </w:rPr>
        <w:t xml:space="preserve">избирательного округа № </w:t>
      </w:r>
      <w:r w:rsidR="00425965">
        <w:rPr>
          <w:lang w:val="ru-RU" w:bidi="ar-SA"/>
        </w:rPr>
        <w:t>26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990EBA" w:rsidRPr="004A5299" w:rsidRDefault="00990EBA" w:rsidP="00990EBA">
      <w:pPr>
        <w:pStyle w:val="Standard"/>
        <w:ind w:right="14"/>
        <w:jc w:val="center"/>
        <w:rPr>
          <w:lang w:val="ru-RU" w:bidi="ar-SA"/>
        </w:rPr>
      </w:pPr>
      <w:r w:rsidRPr="004A5299">
        <w:rPr>
          <w:lang w:val="ru-RU" w:bidi="ar-SA"/>
        </w:rPr>
        <w:t>РЕШИЛА:</w:t>
      </w:r>
    </w:p>
    <w:p w:rsidR="00990EBA" w:rsidRPr="004A5299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4A5299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25965">
        <w:rPr>
          <w:lang w:val="ru-RU" w:bidi="ar-SA"/>
        </w:rPr>
        <w:t>Таицкое</w:t>
      </w:r>
      <w:proofErr w:type="spellEnd"/>
      <w:r w:rsidR="00425965">
        <w:rPr>
          <w:lang w:val="ru-RU" w:bidi="ar-SA"/>
        </w:rPr>
        <w:t xml:space="preserve"> городское </w:t>
      </w:r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поселение Гатчинского муниципального района Ленинградской области» четвертого </w:t>
      </w:r>
      <w:proofErr w:type="gramStart"/>
      <w:r w:rsidRPr="004A5299">
        <w:rPr>
          <w:lang w:val="ru-RU" w:bidi="ar-SA"/>
        </w:rPr>
        <w:t>созыва  по</w:t>
      </w:r>
      <w:proofErr w:type="gramEnd"/>
      <w:r w:rsidRPr="004A5299">
        <w:rPr>
          <w:lang w:val="ru-RU" w:bidi="ar-SA"/>
        </w:rPr>
        <w:t xml:space="preserve"> </w:t>
      </w:r>
      <w:proofErr w:type="spellStart"/>
      <w:r w:rsidR="001832B0">
        <w:rPr>
          <w:lang w:val="ru-RU" w:bidi="ar-SA"/>
        </w:rPr>
        <w:t>Таицкому</w:t>
      </w:r>
      <w:proofErr w:type="spellEnd"/>
      <w:r w:rsidR="001832B0">
        <w:rPr>
          <w:lang w:val="ru-RU" w:bidi="ar-SA"/>
        </w:rPr>
        <w:t xml:space="preserve"> </w:t>
      </w:r>
      <w:r w:rsidRPr="004A5299">
        <w:rPr>
          <w:b/>
          <w:bCs/>
          <w:i/>
          <w:iCs/>
          <w:sz w:val="16"/>
          <w:szCs w:val="16"/>
          <w:lang w:val="ru-RU" w:bidi="ar-SA"/>
        </w:rPr>
        <w:t xml:space="preserve"> </w:t>
      </w:r>
      <w:proofErr w:type="spellStart"/>
      <w:r w:rsidRPr="004A5299">
        <w:rPr>
          <w:lang w:val="ru-RU" w:bidi="ar-SA"/>
        </w:rPr>
        <w:t>пятимандатному</w:t>
      </w:r>
      <w:proofErr w:type="spellEnd"/>
      <w:r w:rsidRPr="004A5299">
        <w:rPr>
          <w:lang w:val="ru-RU" w:bidi="ar-SA"/>
        </w:rPr>
        <w:t xml:space="preserve">  избирательному округу № </w:t>
      </w:r>
      <w:r w:rsidR="001832B0">
        <w:rPr>
          <w:lang w:val="ru-RU" w:bidi="ar-SA"/>
        </w:rPr>
        <w:t xml:space="preserve">26 </w:t>
      </w:r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r w:rsidR="00425965">
        <w:rPr>
          <w:lang w:val="ru-RU" w:bidi="ar-SA"/>
        </w:rPr>
        <w:t xml:space="preserve">Авдеева Максима Павловича </w:t>
      </w:r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выдвинутого путем самовыдвижения,   «</w:t>
      </w:r>
      <w:r w:rsidR="00425965">
        <w:rPr>
          <w:lang w:val="ru-RU" w:bidi="ar-SA"/>
        </w:rPr>
        <w:t>22</w:t>
      </w:r>
      <w:r w:rsidR="00DE21FD">
        <w:rPr>
          <w:lang w:val="ru-RU" w:bidi="ar-SA"/>
        </w:rPr>
        <w:t>» июля 2019 года  в «14</w:t>
      </w:r>
      <w:r w:rsidRPr="004A5299">
        <w:rPr>
          <w:lang w:val="ru-RU" w:bidi="ar-SA"/>
        </w:rPr>
        <w:t>» часов «</w:t>
      </w:r>
      <w:r w:rsidR="00DE21FD">
        <w:rPr>
          <w:lang w:val="ru-RU" w:bidi="ar-SA"/>
        </w:rPr>
        <w:t>30</w:t>
      </w:r>
      <w:r w:rsidRPr="004A5299">
        <w:rPr>
          <w:lang w:val="ru-RU" w:bidi="ar-SA"/>
        </w:rPr>
        <w:t xml:space="preserve"> » минут.</w:t>
      </w:r>
    </w:p>
    <w:p w:rsidR="00990EBA" w:rsidRPr="004A5299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4A5299">
        <w:rPr>
          <w:lang w:val="ru-RU" w:bidi="ar-SA"/>
        </w:rPr>
        <w:t xml:space="preserve">                                               </w:t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  <w:t xml:space="preserve">      </w:t>
      </w:r>
    </w:p>
    <w:p w:rsidR="00990EBA" w:rsidRPr="004A5299" w:rsidRDefault="00990EBA" w:rsidP="00990EBA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lastRenderedPageBreak/>
        <w:t xml:space="preserve">     </w:t>
      </w:r>
    </w:p>
    <w:p w:rsidR="00990EBA" w:rsidRPr="004A5299" w:rsidRDefault="00990EBA" w:rsidP="00990EBA">
      <w:pPr>
        <w:pStyle w:val="Standard"/>
        <w:ind w:right="11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2.  Выдать зарегистрированному кандидату </w:t>
      </w:r>
      <w:r w:rsidR="00425965">
        <w:rPr>
          <w:lang w:val="ru-RU" w:bidi="ar-SA"/>
        </w:rPr>
        <w:t>Авдееву М.П.</w:t>
      </w:r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удостоверение установленного образца.</w:t>
      </w:r>
    </w:p>
    <w:p w:rsidR="00990EBA" w:rsidRPr="004A5299" w:rsidRDefault="00990EBA" w:rsidP="00990EBA">
      <w:pPr>
        <w:pStyle w:val="Standard"/>
        <w:ind w:right="11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990EBA" w:rsidRPr="004A5299" w:rsidRDefault="00990EBA" w:rsidP="00990EBA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Опубликовать настоящее решение </w:t>
      </w:r>
      <w:proofErr w:type="gramStart"/>
      <w:r w:rsidRPr="004A5299">
        <w:rPr>
          <w:lang w:val="ru-RU" w:bidi="ar-SA"/>
        </w:rPr>
        <w:t>в  газете</w:t>
      </w:r>
      <w:proofErr w:type="gramEnd"/>
      <w:r w:rsidRPr="004A5299">
        <w:rPr>
          <w:lang w:val="ru-RU" w:bidi="ar-SA"/>
        </w:rPr>
        <w:t xml:space="preserve">  «Гатчинская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 xml:space="preserve">    </w:t>
      </w:r>
      <w:r w:rsidRPr="004A5299">
        <w:rPr>
          <w:lang w:val="ru-RU" w:bidi="ar-SA"/>
        </w:rPr>
        <w:tab/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 w:rsidRPr="004A5299">
        <w:rPr>
          <w:vertAlign w:val="superscript"/>
          <w:lang w:val="ru-RU" w:bidi="ar-SA"/>
        </w:rPr>
        <w:t xml:space="preserve">подпись)   </w:t>
      </w:r>
      <w:proofErr w:type="gramEnd"/>
      <w:r w:rsidRPr="004A5299">
        <w:rPr>
          <w:vertAlign w:val="superscript"/>
          <w:lang w:val="ru-RU" w:bidi="ar-SA"/>
        </w:rPr>
        <w:t xml:space="preserve">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Pr="004A5299">
        <w:rPr>
          <w:sz w:val="18"/>
          <w:szCs w:val="18"/>
          <w:lang w:val="ru-RU" w:bidi="ar-SA"/>
        </w:rPr>
        <w:t xml:space="preserve">                                              </w:t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Default="00990EBA" w:rsidP="00990EBA">
      <w:r w:rsidRPr="004A5299">
        <w:rPr>
          <w:lang w:val="ru-RU"/>
        </w:rPr>
        <w:t xml:space="preserve">                                                                     </w:t>
      </w:r>
      <w:r w:rsidRPr="004A5299">
        <w:rPr>
          <w:sz w:val="14"/>
          <w:szCs w:val="14"/>
          <w:lang w:val="ru-RU"/>
        </w:rPr>
        <w:t xml:space="preserve">       </w:t>
      </w:r>
      <w:r w:rsidRPr="004A5299">
        <w:rPr>
          <w:sz w:val="14"/>
          <w:szCs w:val="14"/>
          <w:lang w:val="ru-RU"/>
        </w:rPr>
        <w:tab/>
        <w:t xml:space="preserve">  (</w:t>
      </w:r>
      <w:proofErr w:type="gramStart"/>
      <w:r w:rsidRPr="004A5299"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sectPr w:rsidR="00D0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1832B0"/>
    <w:rsid w:val="00425965"/>
    <w:rsid w:val="00616A62"/>
    <w:rsid w:val="00813EE4"/>
    <w:rsid w:val="00990EBA"/>
    <w:rsid w:val="00B070FD"/>
    <w:rsid w:val="00D03786"/>
    <w:rsid w:val="00D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BE46"/>
  <w15:chartTrackingRefBased/>
  <w15:docId w15:val="{F582AA38-F085-45E9-B0E7-9CB1AEE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cp:lastPrinted>2019-07-23T06:41:00Z</cp:lastPrinted>
  <dcterms:created xsi:type="dcterms:W3CDTF">2019-07-21T12:47:00Z</dcterms:created>
  <dcterms:modified xsi:type="dcterms:W3CDTF">2019-07-23T06:41:00Z</dcterms:modified>
</cp:coreProperties>
</file>