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AAA6" w14:textId="24310D86" w:rsidR="007B22B2" w:rsidRPr="009447BC" w:rsidRDefault="007B22B2" w:rsidP="007B22B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ГАТЧИНСКОГО МУНИЦИПАЛЬНОГО </w:t>
      </w:r>
      <w:r w:rsidR="00AC2BD8" w:rsidRPr="00AC2B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ОКРУГА</w:t>
      </w:r>
    </w:p>
    <w:p w14:paraId="3D506D75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840276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5F445B" w14:textId="6F7E7DDB" w:rsidR="007B22B2" w:rsidRPr="000223CF" w:rsidRDefault="00A43572" w:rsidP="00D011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 </w:t>
      </w:r>
      <w:r w:rsidR="00444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DA372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0223C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26/218</w:t>
      </w:r>
    </w:p>
    <w:p w14:paraId="71CE2894" w14:textId="34A3BA0F" w:rsidR="00E6397F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Об освобождении от обязанностей члена участковой избирательной комиссии с правом решающе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>го голоса избирательного участка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4446C4">
        <w:rPr>
          <w:rFonts w:ascii="Times New Roman" w:eastAsia="Calibri" w:hAnsi="Times New Roman" w:cs="Times New Roman"/>
          <w:sz w:val="28"/>
          <w:szCs w:val="28"/>
          <w:lang w:eastAsia="en-US"/>
        </w:rPr>
        <w:t>38</w:t>
      </w:r>
      <w:r w:rsidR="00F32A27">
        <w:rPr>
          <w:rFonts w:ascii="Times New Roman" w:eastAsia="Calibri" w:hAnsi="Times New Roman" w:cs="Times New Roman"/>
          <w:sz w:val="28"/>
          <w:szCs w:val="28"/>
          <w:lang w:eastAsia="en-US"/>
        </w:rPr>
        <w:t>1 Ивановой Н.В.</w:t>
      </w:r>
    </w:p>
    <w:p w14:paraId="0CF7A796" w14:textId="77777777" w:rsidR="00D536EF" w:rsidRPr="009E131A" w:rsidRDefault="00D536EF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E4D5AD" w14:textId="551A9AA9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32A27">
        <w:rPr>
          <w:rFonts w:ascii="Times New Roman" w:eastAsia="Calibri" w:hAnsi="Times New Roman" w:cs="Times New Roman"/>
          <w:sz w:val="28"/>
          <w:szCs w:val="28"/>
          <w:lang w:eastAsia="en-US"/>
        </w:rPr>
        <w:t>Ивановой Н.В.,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</w:t>
      </w:r>
      <w:r w:rsidR="00AC2BD8" w:rsidRPr="00AC2BD8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4CE5F975" w14:textId="77777777" w:rsidR="007B22B2" w:rsidRPr="009E131A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2D9FCC68" w14:textId="7258C678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087B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участковой избирательной комиссии с правом решающего голоса избирательного </w:t>
      </w:r>
      <w:r w:rsidR="00927EA7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участка 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4446C4">
        <w:rPr>
          <w:rFonts w:ascii="Times New Roman" w:eastAsia="Calibri" w:hAnsi="Times New Roman" w:cs="Times New Roman"/>
          <w:sz w:val="28"/>
          <w:szCs w:val="28"/>
          <w:lang w:eastAsia="en-US"/>
        </w:rPr>
        <w:t>38</w:t>
      </w:r>
      <w:r w:rsidR="00F32A2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32A27">
        <w:rPr>
          <w:rFonts w:ascii="Times New Roman" w:eastAsia="Calibri" w:hAnsi="Times New Roman" w:cs="Times New Roman"/>
          <w:sz w:val="28"/>
          <w:szCs w:val="28"/>
          <w:lang w:eastAsia="en-US"/>
        </w:rPr>
        <w:t>Иванову Наталию Владимировну</w:t>
      </w:r>
      <w:r w:rsidR="005304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Предложена для назначения </w:t>
      </w:r>
      <w:r w:rsidR="00D536EF" w:rsidRPr="00D536EF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 w:rsidR="00D536E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F32A27" w:rsidRPr="00F32A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избирателей по месту работы - Администрация Гатчинского муниципального </w:t>
      </w:r>
      <w:r w:rsidR="00AC2BD8" w:rsidRPr="00AC2BD8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="00F32A2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6716F85" w14:textId="654C07C2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>ссию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4446C4">
        <w:rPr>
          <w:rFonts w:ascii="Times New Roman" w:eastAsia="Calibri" w:hAnsi="Times New Roman" w:cs="Times New Roman"/>
          <w:sz w:val="28"/>
          <w:szCs w:val="28"/>
          <w:lang w:eastAsia="en-US"/>
        </w:rPr>
        <w:t>38</w:t>
      </w:r>
      <w:r w:rsidR="00F32A2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28D034EF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8B72B7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3EBCB1AB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7F8C922" w14:textId="3E7D39E4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</w:t>
      </w:r>
      <w:r w:rsidR="00AC2BD8" w:rsidRPr="00AC2BD8">
        <w:rPr>
          <w:rFonts w:ascii="Times New Roman" w:hAnsi="Times New Roman" w:cs="Times New Roman"/>
          <w:sz w:val="28"/>
          <w:szCs w:val="28"/>
        </w:rPr>
        <w:t>округа</w:t>
      </w:r>
      <w:r w:rsidRPr="009E131A">
        <w:rPr>
          <w:rFonts w:ascii="Times New Roman" w:hAnsi="Times New Roman" w:cs="Times New Roman"/>
          <w:sz w:val="28"/>
          <w:szCs w:val="28"/>
        </w:rPr>
        <w:t xml:space="preserve">                                         И.Л.</w:t>
      </w:r>
      <w:r w:rsidR="004446C4">
        <w:rPr>
          <w:rFonts w:ascii="Times New Roman" w:hAnsi="Times New Roman" w:cs="Times New Roman"/>
          <w:sz w:val="28"/>
          <w:szCs w:val="28"/>
        </w:rPr>
        <w:t xml:space="preserve"> </w:t>
      </w:r>
      <w:r w:rsidRPr="009E131A">
        <w:rPr>
          <w:rFonts w:ascii="Times New Roman" w:hAnsi="Times New Roman" w:cs="Times New Roman"/>
          <w:sz w:val="28"/>
          <w:szCs w:val="28"/>
        </w:rPr>
        <w:t>Смык</w:t>
      </w:r>
    </w:p>
    <w:p w14:paraId="4E48F94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9060D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1DE0644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4741D3C" w14:textId="280563CE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</w:t>
      </w:r>
      <w:r w:rsidR="00AC2BD8" w:rsidRPr="00AC2BD8">
        <w:rPr>
          <w:rFonts w:ascii="Times New Roman" w:hAnsi="Times New Roman" w:cs="Times New Roman"/>
          <w:sz w:val="28"/>
          <w:szCs w:val="28"/>
        </w:rPr>
        <w:t>округа</w:t>
      </w:r>
      <w:r w:rsidRPr="009E131A">
        <w:rPr>
          <w:rFonts w:ascii="Times New Roman" w:hAnsi="Times New Roman" w:cs="Times New Roman"/>
          <w:sz w:val="28"/>
          <w:szCs w:val="28"/>
        </w:rPr>
        <w:t xml:space="preserve">                                          А.В.</w:t>
      </w:r>
      <w:r w:rsidR="004446C4">
        <w:rPr>
          <w:rFonts w:ascii="Times New Roman" w:hAnsi="Times New Roman" w:cs="Times New Roman"/>
          <w:sz w:val="28"/>
          <w:szCs w:val="28"/>
        </w:rPr>
        <w:t xml:space="preserve"> </w:t>
      </w:r>
      <w:r w:rsidRPr="009E131A">
        <w:rPr>
          <w:rFonts w:ascii="Times New Roman" w:hAnsi="Times New Roman" w:cs="Times New Roman"/>
          <w:sz w:val="28"/>
          <w:szCs w:val="28"/>
        </w:rPr>
        <w:t>Журавлева</w:t>
      </w:r>
    </w:p>
    <w:p w14:paraId="35926309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EE1ABF" w14:textId="77777777" w:rsidR="007B22B2" w:rsidRDefault="007B22B2" w:rsidP="007B22B2"/>
    <w:p w14:paraId="0885005C" w14:textId="77777777" w:rsidR="006064D9" w:rsidRPr="007B22B2" w:rsidRDefault="006064D9" w:rsidP="007B22B2"/>
    <w:sectPr w:rsidR="006064D9" w:rsidRPr="007B22B2" w:rsidSect="0005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84"/>
    <w:rsid w:val="00003AF5"/>
    <w:rsid w:val="000218BA"/>
    <w:rsid w:val="000223CF"/>
    <w:rsid w:val="000506D6"/>
    <w:rsid w:val="00073758"/>
    <w:rsid w:val="000D1000"/>
    <w:rsid w:val="000E6C42"/>
    <w:rsid w:val="0023506F"/>
    <w:rsid w:val="00241D06"/>
    <w:rsid w:val="00291DE3"/>
    <w:rsid w:val="002B05AE"/>
    <w:rsid w:val="002C29E2"/>
    <w:rsid w:val="004446C4"/>
    <w:rsid w:val="00463DBD"/>
    <w:rsid w:val="00505F43"/>
    <w:rsid w:val="00530427"/>
    <w:rsid w:val="005729F8"/>
    <w:rsid w:val="005C1F7E"/>
    <w:rsid w:val="005D0B7C"/>
    <w:rsid w:val="006064D9"/>
    <w:rsid w:val="00782036"/>
    <w:rsid w:val="007B22B2"/>
    <w:rsid w:val="007C4648"/>
    <w:rsid w:val="007C54CE"/>
    <w:rsid w:val="008A0A4F"/>
    <w:rsid w:val="00927EA7"/>
    <w:rsid w:val="009615C7"/>
    <w:rsid w:val="009E131A"/>
    <w:rsid w:val="00A3041E"/>
    <w:rsid w:val="00A33659"/>
    <w:rsid w:val="00A43572"/>
    <w:rsid w:val="00AC2BD8"/>
    <w:rsid w:val="00B16733"/>
    <w:rsid w:val="00B73CBA"/>
    <w:rsid w:val="00CD6FBA"/>
    <w:rsid w:val="00CF087B"/>
    <w:rsid w:val="00D01147"/>
    <w:rsid w:val="00D536EF"/>
    <w:rsid w:val="00D80118"/>
    <w:rsid w:val="00DA3728"/>
    <w:rsid w:val="00DA6458"/>
    <w:rsid w:val="00E6397F"/>
    <w:rsid w:val="00EC0DE5"/>
    <w:rsid w:val="00F3247F"/>
    <w:rsid w:val="00F32A27"/>
    <w:rsid w:val="00F3430B"/>
    <w:rsid w:val="00F45C00"/>
    <w:rsid w:val="00F95084"/>
    <w:rsid w:val="00F9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CCFA"/>
  <w15:docId w15:val="{7E5E6577-5F3A-4453-B4EE-4BE7C096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User</cp:lastModifiedBy>
  <cp:revision>6</cp:revision>
  <cp:lastPrinted>2021-07-23T10:28:00Z</cp:lastPrinted>
  <dcterms:created xsi:type="dcterms:W3CDTF">2024-06-21T11:19:00Z</dcterms:created>
  <dcterms:modified xsi:type="dcterms:W3CDTF">2024-06-25T08:38:00Z</dcterms:modified>
</cp:coreProperties>
</file>