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F75446C" w:rsidR="009378CF" w:rsidRPr="009378CF" w:rsidRDefault="000E02C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75F5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75F56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6510751" w:rsidR="00A23BD6" w:rsidRPr="00C0476C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0476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C0476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C0476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C0476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C0476C">
        <w:rPr>
          <w:rFonts w:ascii="Times New Roman" w:hAnsi="Times New Roman" w:cs="Times New Roman"/>
          <w:sz w:val="28"/>
          <w:szCs w:val="28"/>
        </w:rPr>
        <w:t>участка №</w:t>
      </w:r>
      <w:r w:rsidR="00F44A6E" w:rsidRPr="00C0476C">
        <w:rPr>
          <w:rFonts w:ascii="Times New Roman" w:hAnsi="Times New Roman" w:cs="Times New Roman"/>
          <w:sz w:val="28"/>
          <w:szCs w:val="28"/>
        </w:rPr>
        <w:t>37</w:t>
      </w:r>
      <w:r w:rsidR="00C0476C" w:rsidRPr="00C0476C">
        <w:rPr>
          <w:rFonts w:ascii="Times New Roman" w:hAnsi="Times New Roman" w:cs="Times New Roman"/>
          <w:sz w:val="28"/>
          <w:szCs w:val="28"/>
        </w:rPr>
        <w:t>3</w:t>
      </w:r>
      <w:r w:rsidR="00F44A6E" w:rsidRPr="00C0476C">
        <w:rPr>
          <w:rFonts w:ascii="Times New Roman" w:hAnsi="Times New Roman" w:cs="Times New Roman"/>
          <w:sz w:val="28"/>
          <w:szCs w:val="28"/>
        </w:rPr>
        <w:t xml:space="preserve"> </w:t>
      </w:r>
      <w:r w:rsidR="00C0476C" w:rsidRPr="00C0476C">
        <w:rPr>
          <w:rFonts w:ascii="Times New Roman" w:hAnsi="Times New Roman" w:cs="Times New Roman"/>
          <w:sz w:val="28"/>
          <w:szCs w:val="28"/>
        </w:rPr>
        <w:t>Некипелов Михаил Юрьевич</w:t>
      </w:r>
    </w:p>
    <w:p w14:paraId="029E22F0" w14:textId="77777777" w:rsidR="00386518" w:rsidRPr="00C0476C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C0476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C0476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47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E5678E5" w14:textId="77777777" w:rsidR="00C0476C" w:rsidRPr="00C0476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C55827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44A6E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0476C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55827" w:rsidRPr="00C0476C">
        <w:rPr>
          <w:rFonts w:ascii="Times New Roman" w:hAnsi="Times New Roman" w:cs="Times New Roman"/>
          <w:sz w:val="28"/>
          <w:szCs w:val="28"/>
        </w:rPr>
        <w:t xml:space="preserve"> </w:t>
      </w:r>
      <w:r w:rsidR="00C0476C" w:rsidRPr="00C0476C">
        <w:rPr>
          <w:rFonts w:ascii="Times New Roman" w:hAnsi="Times New Roman" w:cs="Times New Roman"/>
          <w:sz w:val="28"/>
          <w:szCs w:val="28"/>
        </w:rPr>
        <w:t xml:space="preserve">Некипелова Михаила Юрьевича 12.09.1968 </w:t>
      </w:r>
      <w:r w:rsidR="009B0C65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0476C" w:rsidRPr="00C0476C">
        <w:rPr>
          <w:rFonts w:ascii="Times New Roman" w:hAnsi="Times New Roman" w:cs="Times New Roman"/>
          <w:sz w:val="28"/>
          <w:szCs w:val="28"/>
        </w:rPr>
        <w:t>собрание избирателей по месту работы - АОУ ВО ЛО "ГИЭФПТ".</w:t>
      </w:r>
    </w:p>
    <w:p w14:paraId="706361D5" w14:textId="10FB52E9" w:rsidR="009378CF" w:rsidRPr="00C0476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44A6E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0476C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55827" w:rsidRPr="00C047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0E02C6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F56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0476C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8</cp:revision>
  <cp:lastPrinted>2024-01-31T11:57:00Z</cp:lastPrinted>
  <dcterms:created xsi:type="dcterms:W3CDTF">2024-08-19T12:08:00Z</dcterms:created>
  <dcterms:modified xsi:type="dcterms:W3CDTF">2024-08-31T10:30:00Z</dcterms:modified>
</cp:coreProperties>
</file>