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3207" w14:textId="6945DFD2" w:rsidR="00475685" w:rsidRPr="00475685" w:rsidRDefault="00475685" w:rsidP="004756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685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47568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ГАТЧИНСКОГО МУНИЦИПАЛЬНОГО </w:t>
      </w:r>
      <w:r w:rsidR="00C14A70">
        <w:rPr>
          <w:rFonts w:ascii="Times New Roman" w:hAnsi="Times New Roman" w:cs="Times New Roman"/>
          <w:b/>
          <w:bCs/>
          <w:sz w:val="24"/>
          <w:szCs w:val="24"/>
        </w:rPr>
        <w:t>ОКРУГА</w:t>
      </w:r>
    </w:p>
    <w:p w14:paraId="52D1E91E" w14:textId="77777777" w:rsidR="00475685" w:rsidRPr="00475685" w:rsidRDefault="00475685" w:rsidP="004756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E9150A" w14:textId="77777777" w:rsidR="00475685" w:rsidRPr="00475685" w:rsidRDefault="00475685" w:rsidP="004756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685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14:paraId="5DD9051C" w14:textId="77777777" w:rsidR="00475685" w:rsidRPr="00475685" w:rsidRDefault="00475685" w:rsidP="004756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A5F343" w14:textId="5751E88D" w:rsidR="00475685" w:rsidRPr="00475685" w:rsidRDefault="00EB13A3" w:rsidP="00475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C113AB">
        <w:rPr>
          <w:rFonts w:ascii="Times New Roman" w:hAnsi="Times New Roman" w:cs="Times New Roman"/>
          <w:sz w:val="24"/>
          <w:szCs w:val="24"/>
        </w:rPr>
        <w:t xml:space="preserve"> </w:t>
      </w:r>
      <w:r w:rsidR="004E214F">
        <w:rPr>
          <w:rFonts w:ascii="Times New Roman" w:hAnsi="Times New Roman" w:cs="Times New Roman"/>
          <w:sz w:val="24"/>
          <w:szCs w:val="24"/>
        </w:rPr>
        <w:t>августа</w:t>
      </w:r>
      <w:r w:rsidR="00475685" w:rsidRPr="00475685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475685">
        <w:rPr>
          <w:rFonts w:ascii="Times New Roman" w:hAnsi="Times New Roman" w:cs="Times New Roman"/>
          <w:sz w:val="24"/>
          <w:szCs w:val="24"/>
        </w:rPr>
        <w:tab/>
      </w:r>
      <w:r w:rsidR="00475685">
        <w:rPr>
          <w:rFonts w:ascii="Times New Roman" w:hAnsi="Times New Roman" w:cs="Times New Roman"/>
          <w:sz w:val="24"/>
          <w:szCs w:val="24"/>
        </w:rPr>
        <w:tab/>
      </w:r>
      <w:r w:rsidR="00475685">
        <w:rPr>
          <w:rFonts w:ascii="Times New Roman" w:hAnsi="Times New Roman" w:cs="Times New Roman"/>
          <w:sz w:val="24"/>
          <w:szCs w:val="24"/>
        </w:rPr>
        <w:tab/>
      </w:r>
      <w:r w:rsidR="00475685" w:rsidRPr="00475685">
        <w:rPr>
          <w:rFonts w:ascii="Times New Roman" w:hAnsi="Times New Roman" w:cs="Times New Roman"/>
          <w:sz w:val="24"/>
          <w:szCs w:val="24"/>
        </w:rPr>
        <w:tab/>
      </w:r>
      <w:r w:rsidR="00475685" w:rsidRPr="0047568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475685" w:rsidRPr="00475685">
        <w:rPr>
          <w:rFonts w:ascii="Times New Roman" w:hAnsi="Times New Roman" w:cs="Times New Roman"/>
          <w:sz w:val="24"/>
          <w:szCs w:val="24"/>
        </w:rPr>
        <w:tab/>
      </w:r>
      <w:r w:rsidR="00475685" w:rsidRPr="00475685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44</w:t>
      </w:r>
      <w:r w:rsidR="00D3113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712</w:t>
      </w:r>
    </w:p>
    <w:p w14:paraId="05359B5D" w14:textId="77777777" w:rsidR="00475685" w:rsidRDefault="00475685" w:rsidP="00475685"/>
    <w:p w14:paraId="7495F122" w14:textId="21719ECE" w:rsidR="00475685" w:rsidRPr="00475685" w:rsidRDefault="00475685" w:rsidP="004756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3249409"/>
      <w:r w:rsidRPr="00475685">
        <w:rPr>
          <w:rFonts w:ascii="Times New Roman" w:hAnsi="Times New Roman" w:cs="Times New Roman"/>
          <w:b/>
          <w:bCs/>
          <w:sz w:val="24"/>
          <w:szCs w:val="24"/>
        </w:rPr>
        <w:t>О регистрации доверенных лиц</w:t>
      </w:r>
    </w:p>
    <w:bookmarkEnd w:id="0"/>
    <w:p w14:paraId="1B515B71" w14:textId="77777777" w:rsidR="00475685" w:rsidRDefault="00475685" w:rsidP="004756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6A53D90F" w14:textId="087D7741" w:rsidR="00A55FFE" w:rsidRPr="00E64171" w:rsidRDefault="00A55FFE" w:rsidP="00E641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171">
        <w:rPr>
          <w:rFonts w:ascii="Times New Roman" w:hAnsi="Times New Roman" w:cs="Times New Roman"/>
          <w:spacing w:val="-4"/>
          <w:sz w:val="24"/>
          <w:szCs w:val="24"/>
        </w:rPr>
        <w:t xml:space="preserve">В соответствии с частью 2 статьи 27 областного закона от 15 марта 2012 года № 20-оз «О муниципальных выборах в Ленинградской области», рассмотрев представленные кандидатом </w:t>
      </w:r>
      <w:r w:rsidR="008858C0">
        <w:rPr>
          <w:rFonts w:ascii="Times New Roman" w:hAnsi="Times New Roman" w:cs="Times New Roman"/>
          <w:spacing w:val="-4"/>
          <w:sz w:val="24"/>
          <w:szCs w:val="24"/>
        </w:rPr>
        <w:t xml:space="preserve">Домрачевым Евгением Владимировичем </w:t>
      </w:r>
      <w:r w:rsidRPr="00E64171">
        <w:rPr>
          <w:rFonts w:ascii="Times New Roman" w:hAnsi="Times New Roman" w:cs="Times New Roman"/>
          <w:spacing w:val="-4"/>
          <w:sz w:val="24"/>
          <w:szCs w:val="24"/>
        </w:rPr>
        <w:t xml:space="preserve">документы о назначении доверенных лиц, </w:t>
      </w:r>
      <w:bookmarkStart w:id="1" w:name="_Toc130377958"/>
      <w:bookmarkStart w:id="2" w:name="_Toc130391879"/>
      <w:bookmarkStart w:id="3" w:name="_Toc130392278"/>
      <w:bookmarkStart w:id="4" w:name="_Toc130392722"/>
      <w:r w:rsidRPr="00E64171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64171">
        <w:rPr>
          <w:rFonts w:ascii="Times New Roman" w:hAnsi="Times New Roman" w:cs="Times New Roman"/>
          <w:bCs/>
          <w:sz w:val="24"/>
          <w:szCs w:val="24"/>
        </w:rPr>
        <w:t xml:space="preserve">территориальная избирательная комиссия </w:t>
      </w:r>
      <w:bookmarkEnd w:id="1"/>
      <w:bookmarkEnd w:id="2"/>
      <w:bookmarkEnd w:id="3"/>
      <w:bookmarkEnd w:id="4"/>
      <w:r w:rsidRPr="00E6417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  <w:r w:rsidRPr="00E64171">
        <w:rPr>
          <w:rFonts w:ascii="Times New Roman" w:hAnsi="Times New Roman" w:cs="Times New Roman"/>
          <w:sz w:val="24"/>
          <w:szCs w:val="24"/>
        </w:rPr>
        <w:t xml:space="preserve"> по</w:t>
      </w:r>
      <w:r w:rsidR="00D94534">
        <w:rPr>
          <w:rFonts w:ascii="Times New Roman" w:hAnsi="Times New Roman" w:cs="Times New Roman"/>
          <w:sz w:val="24"/>
          <w:szCs w:val="24"/>
        </w:rPr>
        <w:t xml:space="preserve"> Гатчинскому пятимандатному</w:t>
      </w:r>
      <w:r w:rsidRPr="00E64171">
        <w:rPr>
          <w:rFonts w:ascii="Times New Roman" w:hAnsi="Times New Roman" w:cs="Times New Roman"/>
          <w:sz w:val="24"/>
          <w:szCs w:val="24"/>
        </w:rPr>
        <w:t xml:space="preserve"> избирательному округу №</w:t>
      </w:r>
      <w:r w:rsidR="008858C0">
        <w:rPr>
          <w:rFonts w:ascii="Times New Roman" w:hAnsi="Times New Roman" w:cs="Times New Roman"/>
          <w:sz w:val="24"/>
          <w:szCs w:val="24"/>
        </w:rPr>
        <w:t>5</w:t>
      </w:r>
      <w:r w:rsidRPr="00E64171">
        <w:rPr>
          <w:rFonts w:ascii="Times New Roman" w:hAnsi="Times New Roman" w:cs="Times New Roman"/>
          <w:sz w:val="24"/>
          <w:szCs w:val="24"/>
        </w:rPr>
        <w:t>.</w:t>
      </w:r>
    </w:p>
    <w:p w14:paraId="4E19C6AF" w14:textId="77777777" w:rsidR="00475685" w:rsidRPr="00475685" w:rsidRDefault="00475685" w:rsidP="00475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14:paraId="4DE80875" w14:textId="77777777" w:rsidR="00475685" w:rsidRPr="00475685" w:rsidRDefault="00475685" w:rsidP="004756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177D24A8" w14:textId="53675FD2" w:rsidR="004153DF" w:rsidRPr="004153DF" w:rsidRDefault="00475685" w:rsidP="00954B6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Зарегистрировать доверенн</w:t>
      </w:r>
      <w:r w:rsidR="0037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37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кандидата </w:t>
      </w:r>
      <w:r w:rsidR="006139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Домрачева Евгения Владимировича</w:t>
      </w: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количестве </w:t>
      </w:r>
      <w:r w:rsidR="006139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4153DF"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9544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7189428" w14:textId="3FD3DC2C" w:rsidR="0095449E" w:rsidRDefault="004153DF" w:rsidP="006139B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139B4" w:rsidRPr="006139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Кудрина Лада Владимировна</w:t>
      </w:r>
      <w:r w:rsidR="006139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3385BA" w14:textId="5DD9D406" w:rsidR="00475685" w:rsidRPr="00475685" w:rsidRDefault="00475685" w:rsidP="00954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Выдать доверенн</w:t>
      </w:r>
      <w:r w:rsidR="006139B4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61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</w:t>
      </w:r>
      <w:r w:rsidR="0061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образца.</w:t>
      </w:r>
    </w:p>
    <w:p w14:paraId="549E30EC" w14:textId="0D861EE9" w:rsidR="00475685" w:rsidRPr="00475685" w:rsidRDefault="00C16E82" w:rsidP="00954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Направить копию настоящего решения кандидату </w:t>
      </w:r>
      <w:r w:rsidR="006139B4" w:rsidRPr="006139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Домрачев</w:t>
      </w:r>
      <w:r w:rsidR="006139B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139B4" w:rsidRPr="0061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</w:t>
      </w:r>
      <w:r w:rsidR="006139B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139B4" w:rsidRPr="0061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Владимирович</w:t>
      </w:r>
      <w:r w:rsidR="006139B4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14:paraId="53C7AD6B" w14:textId="1E79C3AC" w:rsidR="00475685" w:rsidRPr="00475685" w:rsidRDefault="00C16E82" w:rsidP="00954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Контроль за исполнением настоящего решения возложить на секретаря территориальной избирательной комиссии Гатчинского муниципального </w:t>
      </w:r>
      <w:r w:rsidR="00E5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Журавлеву А.В.</w:t>
      </w:r>
    </w:p>
    <w:p w14:paraId="2E54B9FD" w14:textId="7FEBE56E" w:rsidR="00475685" w:rsidRPr="00475685" w:rsidRDefault="00C16E82" w:rsidP="00954B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Разместить настоящее решение на сайте территориальной избирательной комиссии </w:t>
      </w:r>
      <w:r w:rsidR="00E573A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" w:name="_Hlk171247612"/>
      <w:r w:rsidR="00E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bookmarkEnd w:id="5"/>
      <w:r w:rsidR="00E573A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007.iklenobl.ru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6FE9C4" w14:textId="65C8BEDE" w:rsidR="00475685" w:rsidRDefault="00475685" w:rsidP="0047568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F3CC3" w14:textId="37DAF72E" w:rsidR="00E573A5" w:rsidRDefault="00E573A5" w:rsidP="0047568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98097" w14:textId="77777777" w:rsidR="00E573A5" w:rsidRPr="00475685" w:rsidRDefault="00E573A5" w:rsidP="0047568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7C949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14:paraId="63A1E17D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</w:p>
    <w:p w14:paraId="54546EDF" w14:textId="54D58C1E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</w:t>
      </w:r>
      <w:r w:rsidR="00E573A5" w:rsidRPr="00E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______________      Смык И.Л.</w:t>
      </w:r>
    </w:p>
    <w:p w14:paraId="462E4185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14:paraId="7794635B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</w:p>
    <w:p w14:paraId="12B4844F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</w:p>
    <w:p w14:paraId="3244940E" w14:textId="5001C134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</w:t>
      </w:r>
      <w:r w:rsidR="00E573A5" w:rsidRPr="00E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   </w:t>
      </w:r>
      <w:r w:rsidRPr="004756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А.В.</w:t>
      </w:r>
    </w:p>
    <w:p w14:paraId="0BF0B043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4756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</w:p>
    <w:p w14:paraId="34B93352" w14:textId="77777777" w:rsidR="00475685" w:rsidRPr="00475685" w:rsidRDefault="00475685" w:rsidP="00475685">
      <w:pPr>
        <w:jc w:val="both"/>
        <w:rPr>
          <w:sz w:val="24"/>
          <w:szCs w:val="24"/>
        </w:rPr>
      </w:pPr>
    </w:p>
    <w:sectPr w:rsidR="00475685" w:rsidRPr="0047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13F02"/>
    <w:multiLevelType w:val="hybridMultilevel"/>
    <w:tmpl w:val="56AC882E"/>
    <w:lvl w:ilvl="0" w:tplc="816EF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AD55F0"/>
    <w:multiLevelType w:val="hybridMultilevel"/>
    <w:tmpl w:val="BC0CA1B2"/>
    <w:lvl w:ilvl="0" w:tplc="0854E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3E0DDC"/>
    <w:multiLevelType w:val="hybridMultilevel"/>
    <w:tmpl w:val="8A045BD8"/>
    <w:lvl w:ilvl="0" w:tplc="3710D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7850623">
    <w:abstractNumId w:val="0"/>
  </w:num>
  <w:num w:numId="2" w16cid:durableId="1904411687">
    <w:abstractNumId w:val="1"/>
  </w:num>
  <w:num w:numId="3" w16cid:durableId="1456100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34"/>
    <w:rsid w:val="000B3586"/>
    <w:rsid w:val="001066D2"/>
    <w:rsid w:val="001F5CCB"/>
    <w:rsid w:val="00241B1A"/>
    <w:rsid w:val="00357E23"/>
    <w:rsid w:val="00370D2C"/>
    <w:rsid w:val="003A4B28"/>
    <w:rsid w:val="004153DF"/>
    <w:rsid w:val="00475685"/>
    <w:rsid w:val="004B0BA2"/>
    <w:rsid w:val="004E214F"/>
    <w:rsid w:val="0052159A"/>
    <w:rsid w:val="00522FC5"/>
    <w:rsid w:val="0053124A"/>
    <w:rsid w:val="006139B4"/>
    <w:rsid w:val="006C6734"/>
    <w:rsid w:val="00764BCB"/>
    <w:rsid w:val="007A1C6A"/>
    <w:rsid w:val="008858C0"/>
    <w:rsid w:val="008E6FFD"/>
    <w:rsid w:val="0095449E"/>
    <w:rsid w:val="00954B6A"/>
    <w:rsid w:val="009766E2"/>
    <w:rsid w:val="00A55FFE"/>
    <w:rsid w:val="00AE085A"/>
    <w:rsid w:val="00C113AB"/>
    <w:rsid w:val="00C14A70"/>
    <w:rsid w:val="00C16E82"/>
    <w:rsid w:val="00D31136"/>
    <w:rsid w:val="00D94534"/>
    <w:rsid w:val="00E573A5"/>
    <w:rsid w:val="00E64171"/>
    <w:rsid w:val="00EB13A3"/>
    <w:rsid w:val="00F9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1417"/>
  <w15:chartTrackingRefBased/>
  <w15:docId w15:val="{CF7B5DD3-7772-460A-9110-EC04914B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Blade</cp:lastModifiedBy>
  <cp:revision>29</cp:revision>
  <cp:lastPrinted>2024-07-30T13:28:00Z</cp:lastPrinted>
  <dcterms:created xsi:type="dcterms:W3CDTF">2024-07-07T09:10:00Z</dcterms:created>
  <dcterms:modified xsi:type="dcterms:W3CDTF">2024-09-02T19:35:00Z</dcterms:modified>
</cp:coreProperties>
</file>