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ED299" w14:textId="77777777" w:rsidR="00C23D2F" w:rsidRDefault="00C23D2F" w:rsidP="00C23D2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6F23550" w14:textId="77777777" w:rsidR="00C23D2F" w:rsidRPr="009378CF" w:rsidRDefault="00C23D2F" w:rsidP="00C23D2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4F4101C" w14:textId="77777777" w:rsidR="00C23D2F" w:rsidRDefault="00C23D2F" w:rsidP="00C23D2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121AD80B" w14:textId="77777777" w:rsidR="00C23D2F" w:rsidRPr="009378CF" w:rsidRDefault="00C23D2F" w:rsidP="00C23D2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ADED79E" w14:textId="3C65637B" w:rsidR="00C23D2F" w:rsidRDefault="00C23D2F" w:rsidP="00C23D2F">
      <w:pPr>
        <w:spacing w:after="160" w:line="25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27 августа 2025 года                                                  № 62/104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</w:p>
    <w:p w14:paraId="42029606" w14:textId="77777777" w:rsidR="00C23D2F" w:rsidRPr="009378CF" w:rsidRDefault="00C23D2F" w:rsidP="00C23D2F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84244E9" w14:textId="6161F348" w:rsidR="00C23D2F" w:rsidRPr="00FA2D11" w:rsidRDefault="00C23D2F" w:rsidP="00C23D2F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hAnsi="Times New Roman" w:cs="Times New Roman"/>
          <w:sz w:val="28"/>
          <w:szCs w:val="28"/>
        </w:rPr>
        <w:t>О   назначении членом участковой избирательной комиссии с правом решающего голоса избирательного участка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447 Крючковой Оксаны Ивановны</w:t>
      </w:r>
    </w:p>
    <w:p w14:paraId="215A8B98" w14:textId="77777777" w:rsidR="00C23D2F" w:rsidRPr="00531C79" w:rsidRDefault="00C23D2F" w:rsidP="00C23D2F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14:paraId="29A9FDE4" w14:textId="77777777" w:rsidR="00C23D2F" w:rsidRPr="00F44A6E" w:rsidRDefault="00C23D2F" w:rsidP="00C23D2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29 Федерального закона от 12 июня 2002 года «Об основных гарантиях избирательных прав и права на участие в референдуме граждан Российской Федерации», территориальная избирательная комиссия Гатчинского муниципального округа </w:t>
      </w:r>
    </w:p>
    <w:p w14:paraId="797DEC17" w14:textId="77777777" w:rsidR="00C23D2F" w:rsidRPr="00F44A6E" w:rsidRDefault="00C23D2F" w:rsidP="00C23D2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6ED72D82" w14:textId="562E8834" w:rsidR="00C23D2F" w:rsidRPr="00DC4C94" w:rsidRDefault="00C23D2F" w:rsidP="00C23D2F">
      <w:pPr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1.Назначить из резерва составов участковых избирательных комиссии членом участковой избирательной комиссии с правом решающего голоса избирательного участка </w:t>
      </w:r>
      <w:r w:rsidRPr="00DD28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447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Крючкову Оксану Ивановну</w:t>
      </w:r>
      <w:r w:rsidRPr="009049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19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82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рождения.  Предложен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собранием избирателей по месту работы.</w:t>
      </w:r>
    </w:p>
    <w:p w14:paraId="4FF9B782" w14:textId="159026D5" w:rsidR="00C23D2F" w:rsidRPr="00F44A6E" w:rsidRDefault="00C23D2F" w:rsidP="00C23D2F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Направить данное решение в участковую избирательную комиссию избирательного участка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447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3A01C3A1" w14:textId="77777777" w:rsidR="00C23D2F" w:rsidRPr="009378CF" w:rsidRDefault="00C23D2F" w:rsidP="00C23D2F">
      <w:pPr>
        <w:spacing w:after="160" w:line="259" w:lineRule="auto"/>
        <w:rPr>
          <w:rFonts w:eastAsia="Calibri" w:cs="Times New Roman"/>
          <w:lang w:eastAsia="en-US"/>
        </w:rPr>
      </w:pPr>
    </w:p>
    <w:p w14:paraId="70BAC350" w14:textId="77777777" w:rsidR="00C23D2F" w:rsidRPr="00614336" w:rsidRDefault="00C23D2F" w:rsidP="00C23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47E3CD5F" w14:textId="77777777" w:rsidR="00C23D2F" w:rsidRPr="00614336" w:rsidRDefault="00C23D2F" w:rsidP="00C23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094A925A" w14:textId="77777777" w:rsidR="00C23D2F" w:rsidRPr="00614336" w:rsidRDefault="00C23D2F" w:rsidP="00C23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614336">
        <w:rPr>
          <w:rFonts w:ascii="Times New Roman" w:hAnsi="Times New Roman" w:cs="Times New Roman"/>
          <w:sz w:val="28"/>
          <w:szCs w:val="28"/>
        </w:rPr>
        <w:t>И.Л.Смык</w:t>
      </w:r>
      <w:proofErr w:type="spellEnd"/>
    </w:p>
    <w:p w14:paraId="0CDD3C33" w14:textId="77777777" w:rsidR="00C23D2F" w:rsidRPr="00614336" w:rsidRDefault="00C23D2F" w:rsidP="00C23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5B182B" w14:textId="77777777" w:rsidR="00C23D2F" w:rsidRPr="00614336" w:rsidRDefault="00C23D2F" w:rsidP="00C23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27BAE078" w14:textId="77777777" w:rsidR="00C23D2F" w:rsidRPr="00614336" w:rsidRDefault="00C23D2F" w:rsidP="00C23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74233EF" w14:textId="77777777" w:rsidR="00C23D2F" w:rsidRPr="00614336" w:rsidRDefault="00C23D2F" w:rsidP="00C23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614336">
        <w:rPr>
          <w:rFonts w:ascii="Times New Roman" w:hAnsi="Times New Roman" w:cs="Times New Roman"/>
          <w:sz w:val="28"/>
          <w:szCs w:val="28"/>
        </w:rPr>
        <w:t>А.В.Журавлева</w:t>
      </w:r>
      <w:proofErr w:type="spellEnd"/>
    </w:p>
    <w:p w14:paraId="51CF3795" w14:textId="77777777" w:rsidR="00C23D2F" w:rsidRPr="009378CF" w:rsidRDefault="00C23D2F" w:rsidP="00C23D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5942E37" w14:textId="77777777" w:rsidR="00C23D2F" w:rsidRDefault="00C23D2F" w:rsidP="00C23D2F"/>
    <w:p w14:paraId="70BDBAB6" w14:textId="77777777" w:rsidR="00C23D2F" w:rsidRDefault="00C23D2F" w:rsidP="00C23D2F"/>
    <w:p w14:paraId="0DE7B7F7" w14:textId="77777777" w:rsidR="00AA5C26" w:rsidRDefault="00AA5C26"/>
    <w:sectPr w:rsidR="00AA5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4F7"/>
    <w:rsid w:val="008964F7"/>
    <w:rsid w:val="00AA5C26"/>
    <w:rsid w:val="00C23D2F"/>
    <w:rsid w:val="00E8053C"/>
    <w:rsid w:val="00E8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34CDF"/>
  <w15:chartTrackingRefBased/>
  <w15:docId w15:val="{2EC5E381-65F9-4C27-AE31-66885901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D2F"/>
    <w:pPr>
      <w:spacing w:after="200" w:line="276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2</cp:revision>
  <cp:lastPrinted>2025-08-27T14:33:00Z</cp:lastPrinted>
  <dcterms:created xsi:type="dcterms:W3CDTF">2025-08-27T14:28:00Z</dcterms:created>
  <dcterms:modified xsi:type="dcterms:W3CDTF">2025-08-27T14:37:00Z</dcterms:modified>
</cp:coreProperties>
</file>